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6D" w:rsidRPr="002B583B" w:rsidRDefault="00CA626D" w:rsidP="002B583B">
      <w:pPr>
        <w:spacing w:after="0"/>
        <w:rPr>
          <w:b/>
        </w:rPr>
      </w:pPr>
      <w:r w:rsidRPr="002B583B">
        <w:rPr>
          <w:b/>
        </w:rPr>
        <w:t xml:space="preserve">Datganiad i’r Wasg </w:t>
      </w:r>
    </w:p>
    <w:p w:rsidR="00D36D94" w:rsidRPr="009769CB" w:rsidRDefault="00D36D94" w:rsidP="00CA626D">
      <w:pPr>
        <w:spacing w:after="0" w:line="240" w:lineRule="auto"/>
        <w:rPr>
          <w:rFonts w:ascii="Calibri" w:eastAsia="Times New Roman" w:hAnsi="Calibri" w:cs="Calibri"/>
          <w:iCs/>
        </w:rPr>
      </w:pPr>
      <w:r w:rsidRPr="009769CB">
        <w:rPr>
          <w:rFonts w:ascii="Calibri" w:eastAsia="Times New Roman" w:hAnsi="Calibri" w:cs="Calibri"/>
          <w:iCs/>
        </w:rPr>
        <w:t xml:space="preserve">Mae </w:t>
      </w:r>
      <w:r w:rsidR="009769CB" w:rsidRPr="009769CB">
        <w:rPr>
          <w:rFonts w:ascii="Calibri" w:eastAsia="Times New Roman" w:hAnsi="Calibri" w:cs="Calibri"/>
          <w:iCs/>
        </w:rPr>
        <w:t>Cyngor Eglwysi Rhyddion Cymru</w:t>
      </w:r>
      <w:r w:rsidRPr="009769CB">
        <w:rPr>
          <w:rFonts w:ascii="Calibri" w:eastAsia="Times New Roman" w:hAnsi="Calibri" w:cs="Calibri"/>
          <w:iCs/>
        </w:rPr>
        <w:t xml:space="preserve"> yn croesawu cyhoeddiad Papur Gwyn Llywodraeth Cymru,  </w:t>
      </w:r>
      <w:r w:rsidRPr="009769CB">
        <w:rPr>
          <w:rFonts w:ascii="Calibri" w:eastAsia="Times New Roman" w:hAnsi="Calibri" w:cs="Calibri"/>
          <w:i/>
          <w:iCs/>
        </w:rPr>
        <w:t>Cenhadaeth</w:t>
      </w:r>
      <w:r w:rsidR="009769CB" w:rsidRPr="009769CB">
        <w:rPr>
          <w:rFonts w:ascii="Calibri" w:eastAsia="Times New Roman" w:hAnsi="Calibri" w:cs="Calibri"/>
          <w:i/>
          <w:iCs/>
        </w:rPr>
        <w:t xml:space="preserve"> ein</w:t>
      </w:r>
      <w:r w:rsidRPr="009769CB">
        <w:rPr>
          <w:rFonts w:ascii="Calibri" w:eastAsia="Times New Roman" w:hAnsi="Calibri" w:cs="Calibri"/>
          <w:i/>
          <w:iCs/>
        </w:rPr>
        <w:t xml:space="preserve"> Cenedl:  Cwricwlwm </w:t>
      </w:r>
      <w:r w:rsidR="009769CB" w:rsidRPr="009769CB">
        <w:rPr>
          <w:rFonts w:ascii="Calibri" w:eastAsia="Times New Roman" w:hAnsi="Calibri" w:cs="Calibri"/>
          <w:i/>
          <w:iCs/>
        </w:rPr>
        <w:t>Gweddnewidiol</w:t>
      </w:r>
      <w:r w:rsidRPr="009769CB">
        <w:rPr>
          <w:rFonts w:ascii="Calibri" w:eastAsia="Times New Roman" w:hAnsi="Calibri" w:cs="Calibri"/>
          <w:iCs/>
        </w:rPr>
        <w:t>.  Rydym yn ddiolchgar i Lywodraeth Cymru am ymgy</w:t>
      </w:r>
      <w:r w:rsidR="009769CB">
        <w:rPr>
          <w:rFonts w:ascii="Calibri" w:eastAsia="Times New Roman" w:hAnsi="Calibri" w:cs="Calibri"/>
          <w:iCs/>
        </w:rPr>
        <w:t xml:space="preserve">sylltu â’r </w:t>
      </w:r>
      <w:r w:rsidRPr="009769CB">
        <w:rPr>
          <w:rFonts w:ascii="Calibri" w:eastAsia="Times New Roman" w:hAnsi="Calibri" w:cs="Calibri"/>
          <w:iCs/>
        </w:rPr>
        <w:t xml:space="preserve">eglwysi a grwpiau ffydd eraill yn ystod y cyfnod o ddatblygu’r cwricwlwm newydd ar gyfer ysgolion ac yn gwerthfawrogi </w:t>
      </w:r>
      <w:r w:rsidR="009769CB">
        <w:rPr>
          <w:rFonts w:ascii="Calibri" w:eastAsia="Times New Roman" w:hAnsi="Calibri" w:cs="Calibri"/>
          <w:iCs/>
        </w:rPr>
        <w:t xml:space="preserve">eu </w:t>
      </w:r>
      <w:r w:rsidRPr="009769CB">
        <w:rPr>
          <w:rFonts w:ascii="Calibri" w:eastAsia="Times New Roman" w:hAnsi="Calibri" w:cs="Calibri"/>
          <w:iCs/>
        </w:rPr>
        <w:t xml:space="preserve">bod </w:t>
      </w:r>
      <w:r w:rsidR="009769CB">
        <w:rPr>
          <w:rFonts w:ascii="Calibri" w:eastAsia="Times New Roman" w:hAnsi="Calibri" w:cs="Calibri"/>
          <w:iCs/>
        </w:rPr>
        <w:t xml:space="preserve">wedi cymryd </w:t>
      </w:r>
      <w:r w:rsidRPr="009769CB">
        <w:rPr>
          <w:rFonts w:ascii="Calibri" w:eastAsia="Times New Roman" w:hAnsi="Calibri" w:cs="Calibri"/>
          <w:iCs/>
        </w:rPr>
        <w:t xml:space="preserve">nifer o’n pryderon a’n hawgrymiadau i ystyriaeth.  </w:t>
      </w:r>
    </w:p>
    <w:p w:rsidR="00F536C7" w:rsidRPr="009769CB" w:rsidRDefault="00D36D94" w:rsidP="00CA626D">
      <w:pPr>
        <w:spacing w:after="0" w:line="240" w:lineRule="auto"/>
        <w:rPr>
          <w:rFonts w:ascii="Calibri" w:eastAsia="Times New Roman" w:hAnsi="Calibri" w:cs="Calibri"/>
          <w:iCs/>
        </w:rPr>
      </w:pPr>
      <w:r w:rsidRPr="009769CB">
        <w:rPr>
          <w:rFonts w:ascii="Calibri" w:eastAsia="Times New Roman" w:hAnsi="Calibri" w:cs="Calibri"/>
          <w:iCs/>
        </w:rPr>
        <w:t>Rydym yn croesawu’</w:t>
      </w:r>
      <w:r w:rsidR="009769CB">
        <w:rPr>
          <w:rFonts w:ascii="Calibri" w:eastAsia="Times New Roman" w:hAnsi="Calibri" w:cs="Calibri"/>
          <w:iCs/>
        </w:rPr>
        <w:t>r</w:t>
      </w:r>
      <w:r w:rsidRPr="009769CB">
        <w:rPr>
          <w:rFonts w:ascii="Calibri" w:eastAsia="Times New Roman" w:hAnsi="Calibri" w:cs="Calibri"/>
          <w:iCs/>
        </w:rPr>
        <w:t xml:space="preserve"> ffaith fod Addysg Grefyddol (AG) wedi’i ddiogelu fel rhan greiddiol o’r cwricwlwm newydd a bod y pwnc </w:t>
      </w:r>
      <w:r w:rsidR="009769CB">
        <w:rPr>
          <w:rFonts w:ascii="Calibri" w:eastAsia="Times New Roman" w:hAnsi="Calibri" w:cs="Calibri"/>
          <w:iCs/>
        </w:rPr>
        <w:t>yn mynd i gael ei gynn</w:t>
      </w:r>
      <w:r w:rsidRPr="009769CB">
        <w:rPr>
          <w:rFonts w:ascii="Calibri" w:eastAsia="Times New Roman" w:hAnsi="Calibri" w:cs="Calibri"/>
          <w:iCs/>
        </w:rPr>
        <w:t xml:space="preserve">wys bellach mewn dosbarthiadau </w:t>
      </w:r>
      <w:r w:rsidR="009769CB">
        <w:rPr>
          <w:rFonts w:ascii="Calibri" w:eastAsia="Times New Roman" w:hAnsi="Calibri" w:cs="Calibri"/>
          <w:iCs/>
        </w:rPr>
        <w:t>meithrin</w:t>
      </w:r>
      <w:r w:rsidRPr="009769CB">
        <w:rPr>
          <w:rFonts w:ascii="Calibri" w:eastAsia="Times New Roman" w:hAnsi="Calibri" w:cs="Calibri"/>
          <w:iCs/>
        </w:rPr>
        <w:t xml:space="preserve"> </w:t>
      </w:r>
      <w:r w:rsidR="00F536C7" w:rsidRPr="009769CB">
        <w:rPr>
          <w:rFonts w:ascii="Calibri" w:eastAsia="Times New Roman" w:hAnsi="Calibri" w:cs="Calibri"/>
          <w:iCs/>
        </w:rPr>
        <w:t>ysgolion y wladwriaeth</w:t>
      </w:r>
      <w:r w:rsidR="009769CB">
        <w:rPr>
          <w:rFonts w:ascii="Calibri" w:eastAsia="Times New Roman" w:hAnsi="Calibri" w:cs="Calibri"/>
          <w:iCs/>
        </w:rPr>
        <w:t>,</w:t>
      </w:r>
      <w:r w:rsidR="00F536C7" w:rsidRPr="009769CB">
        <w:rPr>
          <w:rFonts w:ascii="Calibri" w:eastAsia="Times New Roman" w:hAnsi="Calibri" w:cs="Calibri"/>
          <w:iCs/>
        </w:rPr>
        <w:t xml:space="preserve"> gan fod </w:t>
      </w:r>
      <w:r w:rsidR="009769CB">
        <w:rPr>
          <w:rFonts w:ascii="Calibri" w:eastAsia="Times New Roman" w:hAnsi="Calibri" w:cs="Calibri"/>
          <w:iCs/>
        </w:rPr>
        <w:t>gwerthfawrogi</w:t>
      </w:r>
      <w:r w:rsidR="00F536C7" w:rsidRPr="009769CB">
        <w:rPr>
          <w:rFonts w:ascii="Calibri" w:eastAsia="Times New Roman" w:hAnsi="Calibri" w:cs="Calibri"/>
          <w:iCs/>
        </w:rPr>
        <w:t xml:space="preserve"> gwahanol ffyrdd crefyddol o ddeall y byd yn bwysicach nag a fu erioed yn y </w:t>
      </w:r>
      <w:r w:rsidR="009769CB">
        <w:rPr>
          <w:rFonts w:ascii="Calibri" w:eastAsia="Times New Roman" w:hAnsi="Calibri" w:cs="Calibri"/>
          <w:iCs/>
        </w:rPr>
        <w:t>G</w:t>
      </w:r>
      <w:r w:rsidR="00F536C7" w:rsidRPr="009769CB">
        <w:rPr>
          <w:rFonts w:ascii="Calibri" w:eastAsia="Times New Roman" w:hAnsi="Calibri" w:cs="Calibri"/>
          <w:iCs/>
        </w:rPr>
        <w:t>ymru gyfoes.</w:t>
      </w:r>
    </w:p>
    <w:p w:rsidR="00556FFB" w:rsidRPr="00F64D1E" w:rsidRDefault="00F536C7" w:rsidP="00CA626D">
      <w:pPr>
        <w:spacing w:after="0" w:line="240" w:lineRule="auto"/>
        <w:rPr>
          <w:rFonts w:ascii="Calibri" w:eastAsia="Times New Roman" w:hAnsi="Calibri" w:cs="Calibri"/>
          <w:iCs/>
        </w:rPr>
      </w:pPr>
      <w:r w:rsidRPr="009769CB">
        <w:rPr>
          <w:rFonts w:ascii="Calibri" w:eastAsia="Times New Roman" w:hAnsi="Calibri" w:cs="Calibri"/>
          <w:iCs/>
        </w:rPr>
        <w:t xml:space="preserve">Croesawn yn ogystal </w:t>
      </w:r>
      <w:r w:rsidR="009769CB">
        <w:rPr>
          <w:rFonts w:ascii="Calibri" w:eastAsia="Times New Roman" w:hAnsi="Calibri" w:cs="Calibri"/>
          <w:iCs/>
        </w:rPr>
        <w:t>y bwriad i g</w:t>
      </w:r>
      <w:r w:rsidRPr="009769CB">
        <w:rPr>
          <w:rFonts w:ascii="Calibri" w:eastAsia="Times New Roman" w:hAnsi="Calibri" w:cs="Calibri"/>
          <w:iCs/>
        </w:rPr>
        <w:t>adw Cynghorau Sefydlog Sta</w:t>
      </w:r>
      <w:r w:rsidR="009220A5" w:rsidRPr="009769CB">
        <w:rPr>
          <w:rFonts w:ascii="Calibri" w:eastAsia="Times New Roman" w:hAnsi="Calibri" w:cs="Calibri"/>
          <w:iCs/>
        </w:rPr>
        <w:t>t</w:t>
      </w:r>
      <w:r w:rsidRPr="009769CB">
        <w:rPr>
          <w:rFonts w:ascii="Calibri" w:eastAsia="Times New Roman" w:hAnsi="Calibri" w:cs="Calibri"/>
          <w:iCs/>
        </w:rPr>
        <w:t xml:space="preserve">udol Addysg Grefyddol lleol </w:t>
      </w:r>
      <w:r w:rsidR="009220A5" w:rsidRPr="009769CB">
        <w:rPr>
          <w:rFonts w:ascii="Calibri" w:eastAsia="Times New Roman" w:hAnsi="Calibri" w:cs="Calibri"/>
          <w:iCs/>
        </w:rPr>
        <w:t>(</w:t>
      </w:r>
      <w:r w:rsidRPr="009769CB">
        <w:rPr>
          <w:rFonts w:ascii="Calibri" w:eastAsia="Times New Roman" w:hAnsi="Calibri" w:cs="Calibri"/>
          <w:iCs/>
        </w:rPr>
        <w:t xml:space="preserve">CYSAGau) sy’n helpu </w:t>
      </w:r>
      <w:r w:rsidR="009769CB">
        <w:rPr>
          <w:rFonts w:ascii="Calibri" w:eastAsia="Times New Roman" w:hAnsi="Calibri" w:cs="Calibri"/>
          <w:iCs/>
        </w:rPr>
        <w:t xml:space="preserve">i </w:t>
      </w:r>
      <w:r w:rsidRPr="009769CB">
        <w:rPr>
          <w:rFonts w:ascii="Calibri" w:eastAsia="Times New Roman" w:hAnsi="Calibri" w:cs="Calibri"/>
          <w:iCs/>
        </w:rPr>
        <w:t xml:space="preserve">sicrhau perchnogaeth </w:t>
      </w:r>
      <w:r w:rsidRPr="00F64D1E">
        <w:rPr>
          <w:rFonts w:ascii="Calibri" w:eastAsia="Times New Roman" w:hAnsi="Calibri" w:cs="Calibri"/>
          <w:iCs/>
        </w:rPr>
        <w:t xml:space="preserve">sirol i’r AG a addysgir mewn ysgolion.  Croesawn hefyd y penderfyniad i gyhoeddi Fframwaith Ategol Cenedlaethol er mwyn cynorthwyo CYSAGau i ddatblygu </w:t>
      </w:r>
      <w:r w:rsidR="00556FFB" w:rsidRPr="00F64D1E">
        <w:rPr>
          <w:rFonts w:ascii="Calibri" w:eastAsia="Times New Roman" w:hAnsi="Calibri" w:cs="Calibri"/>
          <w:iCs/>
        </w:rPr>
        <w:t xml:space="preserve">eu meysydd llafur </w:t>
      </w:r>
      <w:r w:rsidR="009769CB" w:rsidRPr="00F64D1E">
        <w:rPr>
          <w:rFonts w:ascii="Calibri" w:eastAsia="Times New Roman" w:hAnsi="Calibri" w:cs="Calibri"/>
          <w:iCs/>
        </w:rPr>
        <w:t xml:space="preserve">sirol </w:t>
      </w:r>
      <w:r w:rsidR="00556FFB" w:rsidRPr="00F64D1E">
        <w:rPr>
          <w:rFonts w:ascii="Calibri" w:eastAsia="Times New Roman" w:hAnsi="Calibri" w:cs="Calibri"/>
          <w:iCs/>
        </w:rPr>
        <w:t xml:space="preserve">lleol.  Edrychwn ymlaen </w:t>
      </w:r>
      <w:r w:rsidR="009769CB" w:rsidRPr="00F64D1E">
        <w:rPr>
          <w:rFonts w:ascii="Calibri" w:eastAsia="Times New Roman" w:hAnsi="Calibri" w:cs="Calibri"/>
          <w:iCs/>
        </w:rPr>
        <w:t>i</w:t>
      </w:r>
      <w:r w:rsidR="00556FFB" w:rsidRPr="00F64D1E">
        <w:rPr>
          <w:rFonts w:ascii="Calibri" w:eastAsia="Times New Roman" w:hAnsi="Calibri" w:cs="Calibri"/>
          <w:iCs/>
        </w:rPr>
        <w:t xml:space="preserve"> gyfrannu at ddatblygiad y fframwaith newydd hwn.  </w:t>
      </w:r>
      <w:r w:rsidR="00C223E9" w:rsidRPr="00F64D1E">
        <w:rPr>
          <w:rFonts w:ascii="Calibri" w:eastAsia="Times New Roman" w:hAnsi="Calibri" w:cs="Calibri"/>
          <w:iCs/>
        </w:rPr>
        <w:t>Nodwn</w:t>
      </w:r>
      <w:r w:rsidR="00556FFB" w:rsidRPr="00F64D1E">
        <w:rPr>
          <w:rFonts w:ascii="Calibri" w:eastAsia="Times New Roman" w:hAnsi="Calibri" w:cs="Calibri"/>
          <w:iCs/>
        </w:rPr>
        <w:t xml:space="preserve"> y bydd yn cynnwys arweiniad ar addysgu safbwyntiau </w:t>
      </w:r>
      <w:r w:rsidR="009769CB" w:rsidRPr="00F64D1E">
        <w:rPr>
          <w:rFonts w:ascii="Calibri" w:eastAsia="Times New Roman" w:hAnsi="Calibri" w:cs="Calibri"/>
          <w:iCs/>
        </w:rPr>
        <w:t>nad ydynt yn grefyddol</w:t>
      </w:r>
      <w:r w:rsidR="00556FFB" w:rsidRPr="00F64D1E">
        <w:rPr>
          <w:rFonts w:ascii="Calibri" w:eastAsia="Times New Roman" w:hAnsi="Calibri" w:cs="Calibri"/>
          <w:iCs/>
        </w:rPr>
        <w:t>.  Er ein bod yn derbyn bod lle i’r safbwyntiau hyn yn y cwricwlwm, bydd</w:t>
      </w:r>
      <w:r w:rsidR="009769CB" w:rsidRPr="00F64D1E">
        <w:rPr>
          <w:rFonts w:ascii="Calibri" w:eastAsia="Times New Roman" w:hAnsi="Calibri" w:cs="Calibri"/>
          <w:iCs/>
        </w:rPr>
        <w:t>e</w:t>
      </w:r>
      <w:r w:rsidR="000D6E2F" w:rsidRPr="00F64D1E">
        <w:rPr>
          <w:rFonts w:ascii="Calibri" w:eastAsia="Times New Roman" w:hAnsi="Calibri" w:cs="Calibri"/>
          <w:iCs/>
        </w:rPr>
        <w:t>m</w:t>
      </w:r>
      <w:r w:rsidR="00556FFB" w:rsidRPr="00F64D1E">
        <w:rPr>
          <w:rFonts w:ascii="Calibri" w:eastAsia="Times New Roman" w:hAnsi="Calibri" w:cs="Calibri"/>
          <w:iCs/>
        </w:rPr>
        <w:t xml:space="preserve"> yn anfodlon petai</w:t>
      </w:r>
      <w:r w:rsidR="009769CB" w:rsidRPr="00F64D1E">
        <w:rPr>
          <w:rFonts w:ascii="Calibri" w:eastAsia="Times New Roman" w:hAnsi="Calibri" w:cs="Calibri"/>
          <w:iCs/>
        </w:rPr>
        <w:t>’n ofynnol i</w:t>
      </w:r>
      <w:r w:rsidR="00556FFB" w:rsidRPr="00F64D1E">
        <w:rPr>
          <w:rFonts w:ascii="Calibri" w:eastAsia="Times New Roman" w:hAnsi="Calibri" w:cs="Calibri"/>
          <w:iCs/>
        </w:rPr>
        <w:t xml:space="preserve"> AG roi lle cyfartal i s</w:t>
      </w:r>
      <w:r w:rsidR="009769CB" w:rsidRPr="00F64D1E">
        <w:rPr>
          <w:rFonts w:ascii="Calibri" w:eastAsia="Times New Roman" w:hAnsi="Calibri" w:cs="Calibri"/>
          <w:iCs/>
        </w:rPr>
        <w:t xml:space="preserve">afbwyntiau nad ydynt yn </w:t>
      </w:r>
      <w:r w:rsidR="00556FFB" w:rsidRPr="00F64D1E">
        <w:rPr>
          <w:rFonts w:ascii="Calibri" w:eastAsia="Times New Roman" w:hAnsi="Calibri" w:cs="Calibri"/>
          <w:iCs/>
        </w:rPr>
        <w:t>grefydd</w:t>
      </w:r>
      <w:r w:rsidR="009769CB" w:rsidRPr="00F64D1E">
        <w:rPr>
          <w:rFonts w:ascii="Calibri" w:eastAsia="Times New Roman" w:hAnsi="Calibri" w:cs="Calibri"/>
          <w:iCs/>
        </w:rPr>
        <w:t>ol</w:t>
      </w:r>
      <w:r w:rsidR="00556FFB" w:rsidRPr="00F64D1E">
        <w:rPr>
          <w:rFonts w:ascii="Calibri" w:eastAsia="Times New Roman" w:hAnsi="Calibri" w:cs="Calibri"/>
          <w:iCs/>
        </w:rPr>
        <w:t xml:space="preserve"> fel yn yr un modd n</w:t>
      </w:r>
      <w:r w:rsidR="009769CB" w:rsidRPr="00F64D1E">
        <w:rPr>
          <w:rFonts w:ascii="Calibri" w:eastAsia="Times New Roman" w:hAnsi="Calibri" w:cs="Calibri"/>
          <w:iCs/>
        </w:rPr>
        <w:t xml:space="preserve">a ddylai’r </w:t>
      </w:r>
      <w:r w:rsidR="00556FFB" w:rsidRPr="00F64D1E">
        <w:rPr>
          <w:rFonts w:ascii="Calibri" w:eastAsia="Times New Roman" w:hAnsi="Calibri" w:cs="Calibri"/>
          <w:iCs/>
        </w:rPr>
        <w:t xml:space="preserve">cwricwlwm </w:t>
      </w:r>
      <w:r w:rsidR="002B583B" w:rsidRPr="00F64D1E">
        <w:rPr>
          <w:rFonts w:ascii="Calibri" w:eastAsia="Times New Roman" w:hAnsi="Calibri" w:cs="Calibri"/>
          <w:iCs/>
        </w:rPr>
        <w:t>Gw</w:t>
      </w:r>
      <w:r w:rsidR="00556FFB" w:rsidRPr="00F64D1E">
        <w:rPr>
          <w:rFonts w:ascii="Calibri" w:eastAsia="Times New Roman" w:hAnsi="Calibri" w:cs="Calibri"/>
          <w:iCs/>
        </w:rPr>
        <w:t xml:space="preserve">yddoniaeth roi </w:t>
      </w:r>
      <w:r w:rsidR="002B583B" w:rsidRPr="00F64D1E">
        <w:rPr>
          <w:rFonts w:ascii="Calibri" w:eastAsia="Times New Roman" w:hAnsi="Calibri" w:cs="Calibri"/>
          <w:iCs/>
        </w:rPr>
        <w:t xml:space="preserve">sylw </w:t>
      </w:r>
      <w:r w:rsidR="00556FFB" w:rsidRPr="00F64D1E">
        <w:rPr>
          <w:rFonts w:ascii="Calibri" w:eastAsia="Times New Roman" w:hAnsi="Calibri" w:cs="Calibri"/>
          <w:iCs/>
        </w:rPr>
        <w:t xml:space="preserve">cyfartal i safbwyntiau </w:t>
      </w:r>
      <w:r w:rsidR="002B583B" w:rsidRPr="00F64D1E">
        <w:rPr>
          <w:rFonts w:ascii="Calibri" w:eastAsia="Times New Roman" w:hAnsi="Calibri" w:cs="Calibri"/>
          <w:iCs/>
        </w:rPr>
        <w:t>nad ydynt yn w</w:t>
      </w:r>
      <w:r w:rsidR="00556FFB" w:rsidRPr="00F64D1E">
        <w:rPr>
          <w:rFonts w:ascii="Calibri" w:eastAsia="Times New Roman" w:hAnsi="Calibri" w:cs="Calibri"/>
          <w:iCs/>
        </w:rPr>
        <w:t xml:space="preserve">yddonol.  </w:t>
      </w:r>
    </w:p>
    <w:p w:rsidR="00BA4DE7" w:rsidRPr="00F64D1E" w:rsidRDefault="00C223E9" w:rsidP="00CA626D">
      <w:pPr>
        <w:spacing w:after="0" w:line="240" w:lineRule="auto"/>
        <w:rPr>
          <w:rFonts w:ascii="Calibri" w:eastAsia="Times New Roman" w:hAnsi="Calibri" w:cs="Calibri"/>
          <w:iCs/>
        </w:rPr>
      </w:pPr>
      <w:r w:rsidRPr="00F64D1E">
        <w:rPr>
          <w:rFonts w:ascii="Calibri" w:eastAsia="Times New Roman" w:hAnsi="Calibri" w:cs="Calibri"/>
          <w:iCs/>
        </w:rPr>
        <w:t>Nodwn</w:t>
      </w:r>
      <w:r w:rsidR="00556FFB" w:rsidRPr="00F64D1E">
        <w:rPr>
          <w:rFonts w:ascii="Calibri" w:eastAsia="Times New Roman" w:hAnsi="Calibri" w:cs="Calibri"/>
          <w:iCs/>
        </w:rPr>
        <w:t xml:space="preserve"> fod Llywodraeth Cymru wedi penderfynu ymgynghori ar hawl r</w:t>
      </w:r>
      <w:r w:rsidR="002B583B" w:rsidRPr="00F64D1E">
        <w:rPr>
          <w:rFonts w:ascii="Calibri" w:eastAsia="Times New Roman" w:hAnsi="Calibri" w:cs="Calibri"/>
          <w:iCs/>
        </w:rPr>
        <w:t>h</w:t>
      </w:r>
      <w:r w:rsidR="00556FFB" w:rsidRPr="00F64D1E">
        <w:rPr>
          <w:rFonts w:ascii="Calibri" w:eastAsia="Times New Roman" w:hAnsi="Calibri" w:cs="Calibri"/>
          <w:iCs/>
        </w:rPr>
        <w:t>ieni i dynnu eu plant allan o wersi AG ac Addysg</w:t>
      </w:r>
      <w:r w:rsidR="00BA4DE7" w:rsidRPr="00F64D1E">
        <w:rPr>
          <w:rFonts w:ascii="Calibri" w:eastAsia="Times New Roman" w:hAnsi="Calibri" w:cs="Calibri"/>
          <w:iCs/>
        </w:rPr>
        <w:t xml:space="preserve"> </w:t>
      </w:r>
      <w:r w:rsidR="002B583B" w:rsidRPr="00F64D1E">
        <w:rPr>
          <w:rFonts w:ascii="Calibri" w:eastAsia="Times New Roman" w:hAnsi="Calibri" w:cs="Calibri"/>
          <w:iCs/>
        </w:rPr>
        <w:t>Cydb</w:t>
      </w:r>
      <w:r w:rsidR="00BA4DE7" w:rsidRPr="00F64D1E">
        <w:rPr>
          <w:rFonts w:ascii="Calibri" w:eastAsia="Times New Roman" w:hAnsi="Calibri" w:cs="Calibri"/>
          <w:iCs/>
        </w:rPr>
        <w:t>erthynas a</w:t>
      </w:r>
      <w:r w:rsidR="00556FFB" w:rsidRPr="00F64D1E">
        <w:rPr>
          <w:rFonts w:ascii="Calibri" w:eastAsia="Times New Roman" w:hAnsi="Calibri" w:cs="Calibri"/>
          <w:iCs/>
        </w:rPr>
        <w:t xml:space="preserve"> Rhyw</w:t>
      </w:r>
      <w:r w:rsidR="00BA4DE7" w:rsidRPr="00F64D1E">
        <w:rPr>
          <w:rFonts w:ascii="Calibri" w:eastAsia="Times New Roman" w:hAnsi="Calibri" w:cs="Calibri"/>
          <w:iCs/>
        </w:rPr>
        <w:t xml:space="preserve">ioldeb.  </w:t>
      </w:r>
    </w:p>
    <w:p w:rsidR="00BA4DE7" w:rsidRDefault="00BA4DE7" w:rsidP="00BA4DE7">
      <w:pPr>
        <w:spacing w:after="0" w:line="240" w:lineRule="auto"/>
        <w:rPr>
          <w:rFonts w:ascii="Calibri" w:eastAsia="Times New Roman" w:hAnsi="Calibri" w:cs="Calibri"/>
          <w:iCs/>
        </w:rPr>
      </w:pPr>
      <w:r w:rsidRPr="00F64D1E">
        <w:rPr>
          <w:rFonts w:ascii="Calibri" w:eastAsia="Times New Roman" w:hAnsi="Calibri" w:cs="Calibri"/>
          <w:iCs/>
        </w:rPr>
        <w:t>Rydym yn annog ein heglwysi ac unigolion i ymateb i ymgynghoriad Llywodraeth Cymru sy’n parhau tan 25 Mawrth ac i ymgynghoriad drafft y cwricwlwm sydd i’w gyhoeddi ym mis Ebrill.</w:t>
      </w:r>
    </w:p>
    <w:p w:rsidR="002B583B" w:rsidRDefault="00F64D1E" w:rsidP="00BA4DE7">
      <w:pPr>
        <w:spacing w:after="0" w:line="240" w:lineRule="auto"/>
        <w:rPr>
          <w:rFonts w:ascii="Calibri" w:eastAsia="Times New Roman" w:hAnsi="Calibri" w:cs="Calibri"/>
          <w:iCs/>
        </w:rPr>
      </w:pPr>
      <w:r>
        <w:rPr>
          <w:rFonts w:ascii="Calibri" w:eastAsia="Times New Roman" w:hAnsi="Calibri" w:cs="Calibri"/>
          <w:iCs/>
        </w:rPr>
        <w:t>(Hoffwn ddiolch i Gethin Rhys, Cytûn am ei arweiniad ar y mater hwn)</w:t>
      </w:r>
    </w:p>
    <w:p w:rsidR="00F64D1E" w:rsidRPr="009769CB" w:rsidRDefault="00F64D1E" w:rsidP="00BA4DE7">
      <w:pPr>
        <w:spacing w:after="0" w:line="240" w:lineRule="auto"/>
        <w:rPr>
          <w:rFonts w:ascii="Calibri" w:eastAsia="Times New Roman" w:hAnsi="Calibri" w:cs="Calibri"/>
          <w:iCs/>
        </w:rPr>
      </w:pPr>
    </w:p>
    <w:p w:rsidR="002B583B" w:rsidRDefault="002B583B" w:rsidP="002B583B">
      <w:r>
        <w:t xml:space="preserve">Vaughan Salisbury – </w:t>
      </w:r>
      <w:r w:rsidR="000D6E2F">
        <w:t>Cynrychiolydd</w:t>
      </w:r>
      <w:r>
        <w:t xml:space="preserve"> Addysg, </w:t>
      </w:r>
      <w:r w:rsidR="000D6E2F">
        <w:t>Cyngor Eglwysi Rhyddion Cymru</w:t>
      </w:r>
      <w:r>
        <w:t>.</w:t>
      </w:r>
    </w:p>
    <w:p w:rsidR="00CA626D" w:rsidRDefault="00CA626D" w:rsidP="00CA626D">
      <w:pPr>
        <w:spacing w:after="0" w:line="240" w:lineRule="auto"/>
        <w:rPr>
          <w:rFonts w:ascii="Calibri" w:eastAsia="Times New Roman" w:hAnsi="Calibri" w:cs="Calibri"/>
          <w:i/>
          <w:iCs/>
        </w:rPr>
      </w:pPr>
    </w:p>
    <w:p w:rsidR="00423451" w:rsidRDefault="00423451"/>
    <w:sectPr w:rsidR="00423451" w:rsidSect="000D7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64B"/>
    <w:rsid w:val="00042874"/>
    <w:rsid w:val="000D6E2F"/>
    <w:rsid w:val="000D7494"/>
    <w:rsid w:val="002B583B"/>
    <w:rsid w:val="00423451"/>
    <w:rsid w:val="004B0ED0"/>
    <w:rsid w:val="00556FFB"/>
    <w:rsid w:val="00803BD3"/>
    <w:rsid w:val="008E26A4"/>
    <w:rsid w:val="009220A5"/>
    <w:rsid w:val="009769CB"/>
    <w:rsid w:val="009F5184"/>
    <w:rsid w:val="00A2064B"/>
    <w:rsid w:val="00BA4DE7"/>
    <w:rsid w:val="00C223E9"/>
    <w:rsid w:val="00CA626D"/>
    <w:rsid w:val="00D36D94"/>
    <w:rsid w:val="00F536C7"/>
    <w:rsid w:val="00F6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Eurwen Salisbury</dc:creator>
  <cp:keywords/>
  <dc:description/>
  <cp:lastModifiedBy>Rheinallt Thomas</cp:lastModifiedBy>
  <cp:revision>9</cp:revision>
  <cp:lastPrinted>2019-01-29T19:02:00Z</cp:lastPrinted>
  <dcterms:created xsi:type="dcterms:W3CDTF">2019-01-29T15:53:00Z</dcterms:created>
  <dcterms:modified xsi:type="dcterms:W3CDTF">2019-03-11T18:01:00Z</dcterms:modified>
</cp:coreProperties>
</file>